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6F" w:rsidRDefault="00703E59" w:rsidP="00703E5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Commission on Reentry and Returning Citizen Affairs</w:t>
      </w:r>
    </w:p>
    <w:p w:rsidR="00703E59" w:rsidRDefault="001A3014" w:rsidP="00703E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</w:t>
      </w:r>
      <w:r w:rsidR="00703E59">
        <w:rPr>
          <w:b/>
          <w:sz w:val="36"/>
          <w:szCs w:val="36"/>
        </w:rPr>
        <w:t xml:space="preserve"> Meeting Minutes Summary</w:t>
      </w:r>
    </w:p>
    <w:p w:rsidR="00197BFB" w:rsidRPr="00197BFB" w:rsidRDefault="00197BFB" w:rsidP="00703E5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197BFB">
        <w:rPr>
          <w:sz w:val="28"/>
          <w:szCs w:val="28"/>
        </w:rPr>
        <w:t>2100 Martin Luther King Jr Ave SE, Washington, DC 20020</w:t>
      </w:r>
      <w:r>
        <w:rPr>
          <w:sz w:val="28"/>
          <w:szCs w:val="28"/>
        </w:rPr>
        <w:t>)</w:t>
      </w:r>
    </w:p>
    <w:p w:rsidR="00703E59" w:rsidRDefault="00703E59" w:rsidP="001A3014">
      <w:pPr>
        <w:rPr>
          <w:b/>
          <w:szCs w:val="24"/>
        </w:rPr>
      </w:pPr>
    </w:p>
    <w:p w:rsidR="00703E59" w:rsidRPr="0039550A" w:rsidRDefault="00703E59" w:rsidP="00703E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9550A">
        <w:rPr>
          <w:b/>
          <w:sz w:val="28"/>
          <w:szCs w:val="28"/>
        </w:rPr>
        <w:t>Opening – Call to order by Commission Chair</w:t>
      </w:r>
      <w:r w:rsidR="001D5346" w:rsidRPr="0039550A">
        <w:rPr>
          <w:b/>
          <w:sz w:val="28"/>
          <w:szCs w:val="28"/>
        </w:rPr>
        <w:t xml:space="preserve"> (6:24</w:t>
      </w:r>
      <w:r w:rsidR="00197BFB" w:rsidRPr="0039550A">
        <w:rPr>
          <w:b/>
          <w:sz w:val="28"/>
          <w:szCs w:val="28"/>
        </w:rPr>
        <w:t xml:space="preserve"> PM)</w:t>
      </w:r>
    </w:p>
    <w:p w:rsidR="0029444F" w:rsidRPr="00D937C6" w:rsidRDefault="0029444F" w:rsidP="0029444F">
      <w:pPr>
        <w:pStyle w:val="ListParagraph"/>
        <w:ind w:left="1080"/>
        <w:rPr>
          <w:b/>
          <w:szCs w:val="24"/>
        </w:rPr>
      </w:pPr>
    </w:p>
    <w:p w:rsidR="00703E59" w:rsidRDefault="00703E59" w:rsidP="00703E59">
      <w:pPr>
        <w:pStyle w:val="ListParagraph"/>
        <w:ind w:left="1080"/>
        <w:rPr>
          <w:szCs w:val="24"/>
        </w:rPr>
      </w:pPr>
    </w:p>
    <w:p w:rsidR="001D5346" w:rsidRPr="0039550A" w:rsidRDefault="001D5346" w:rsidP="00D937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9550A">
        <w:rPr>
          <w:b/>
          <w:sz w:val="28"/>
          <w:szCs w:val="28"/>
        </w:rPr>
        <w:t>Roll Call</w:t>
      </w:r>
    </w:p>
    <w:p w:rsidR="00D937C6" w:rsidRPr="002B2151" w:rsidRDefault="00197BFB" w:rsidP="001D5346">
      <w:pPr>
        <w:pStyle w:val="ListParagraph"/>
        <w:ind w:left="2520" w:firstLine="360"/>
        <w:rPr>
          <w:b/>
          <w:szCs w:val="24"/>
        </w:rPr>
      </w:pPr>
      <w:r w:rsidRPr="002B2151">
        <w:rPr>
          <w:b/>
          <w:szCs w:val="24"/>
        </w:rPr>
        <w:t>Attendees</w:t>
      </w:r>
    </w:p>
    <w:p w:rsidR="00703E59" w:rsidRDefault="00197BFB" w:rsidP="00197B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Tony Lewis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Tanisha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Murden</w:t>
      </w:r>
      <w:proofErr w:type="spellEnd"/>
    </w:p>
    <w:p w:rsidR="0029444F" w:rsidRDefault="001D5346" w:rsidP="00197BFB">
      <w:pPr>
        <w:spacing w:after="0" w:line="240" w:lineRule="auto"/>
        <w:rPr>
          <w:szCs w:val="24"/>
        </w:rPr>
      </w:pPr>
      <w:r>
        <w:rPr>
          <w:szCs w:val="24"/>
        </w:rPr>
        <w:tab/>
        <w:t>Bryan Ferguson</w:t>
      </w:r>
      <w:r w:rsidR="00197BFB">
        <w:rPr>
          <w:szCs w:val="24"/>
        </w:rPr>
        <w:tab/>
      </w:r>
      <w:r w:rsidR="00197BF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Shae Harris</w:t>
      </w:r>
      <w:r w:rsidR="00994334">
        <w:rPr>
          <w:szCs w:val="24"/>
        </w:rPr>
        <w:t xml:space="preserve"> (EOM)</w:t>
      </w:r>
    </w:p>
    <w:p w:rsidR="0029444F" w:rsidRDefault="0029444F" w:rsidP="00197BFB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197BFB">
        <w:rPr>
          <w:szCs w:val="24"/>
        </w:rPr>
        <w:t>Clarence Johnson</w:t>
      </w:r>
      <w:r w:rsidR="00197BFB">
        <w:rPr>
          <w:szCs w:val="24"/>
        </w:rPr>
        <w:tab/>
      </w:r>
      <w:r w:rsidR="00197BFB">
        <w:rPr>
          <w:szCs w:val="24"/>
        </w:rPr>
        <w:tab/>
      </w:r>
      <w:r w:rsidR="00197BFB">
        <w:rPr>
          <w:szCs w:val="24"/>
        </w:rPr>
        <w:tab/>
      </w:r>
      <w:r w:rsidR="00197BFB">
        <w:rPr>
          <w:szCs w:val="24"/>
        </w:rPr>
        <w:tab/>
        <w:t>Eric Weaver</w:t>
      </w:r>
    </w:p>
    <w:p w:rsidR="002B2151" w:rsidRDefault="0039550A" w:rsidP="00197BFB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</w:t>
      </w:r>
      <w:r w:rsidR="00197BFB">
        <w:rPr>
          <w:szCs w:val="24"/>
        </w:rPr>
        <w:t>Nicole Porter</w:t>
      </w:r>
      <w:r w:rsidR="00197BFB">
        <w:rPr>
          <w:szCs w:val="24"/>
        </w:rPr>
        <w:tab/>
      </w:r>
      <w:r>
        <w:rPr>
          <w:szCs w:val="24"/>
        </w:rPr>
        <w:t xml:space="preserve">                                             </w:t>
      </w:r>
      <w:r w:rsidR="00E910F9">
        <w:rPr>
          <w:szCs w:val="24"/>
        </w:rPr>
        <w:t xml:space="preserve">  </w:t>
      </w:r>
      <w:r>
        <w:rPr>
          <w:szCs w:val="24"/>
        </w:rPr>
        <w:t xml:space="preserve"> Courtney Stewart</w:t>
      </w:r>
      <w:r w:rsidR="00994334">
        <w:rPr>
          <w:szCs w:val="24"/>
        </w:rPr>
        <w:t xml:space="preserve"> (Re-entry Network</w:t>
      </w:r>
      <w:r w:rsidR="00197BFB">
        <w:rPr>
          <w:szCs w:val="24"/>
        </w:rPr>
        <w:tab/>
      </w:r>
      <w:r w:rsidR="00994334">
        <w:rPr>
          <w:szCs w:val="24"/>
        </w:rPr>
        <w:t>)</w:t>
      </w:r>
      <w:r w:rsidR="00197BFB">
        <w:rPr>
          <w:szCs w:val="24"/>
        </w:rPr>
        <w:tab/>
        <w:t>Corwin Knight</w:t>
      </w:r>
      <w:r w:rsidR="00E910F9">
        <w:rPr>
          <w:szCs w:val="24"/>
        </w:rPr>
        <w:tab/>
      </w:r>
      <w:r w:rsidR="00E910F9">
        <w:rPr>
          <w:szCs w:val="24"/>
        </w:rPr>
        <w:tab/>
      </w:r>
      <w:r w:rsidR="00E910F9">
        <w:rPr>
          <w:szCs w:val="24"/>
        </w:rPr>
        <w:tab/>
      </w:r>
      <w:r w:rsidR="00994334">
        <w:rPr>
          <w:szCs w:val="24"/>
        </w:rPr>
        <w:t xml:space="preserve">           Michael </w:t>
      </w:r>
      <w:proofErr w:type="spellStart"/>
      <w:r w:rsidR="00994334">
        <w:rPr>
          <w:szCs w:val="24"/>
        </w:rPr>
        <w:t>Anict</w:t>
      </w:r>
      <w:proofErr w:type="spellEnd"/>
      <w:r w:rsidR="00994334">
        <w:rPr>
          <w:szCs w:val="24"/>
        </w:rPr>
        <w:t xml:space="preserve"> (OSSE</w:t>
      </w:r>
      <w:r>
        <w:rPr>
          <w:szCs w:val="24"/>
        </w:rPr>
        <w:t>)</w:t>
      </w:r>
    </w:p>
    <w:p w:rsidR="00703E59" w:rsidRDefault="0029444F" w:rsidP="00197BFB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E910F9">
        <w:rPr>
          <w:szCs w:val="24"/>
        </w:rPr>
        <w:t>James Berry</w:t>
      </w:r>
    </w:p>
    <w:p w:rsidR="002B2151" w:rsidRDefault="002B2151" w:rsidP="00197BFB">
      <w:pPr>
        <w:spacing w:after="0" w:line="240" w:lineRule="auto"/>
        <w:rPr>
          <w:szCs w:val="24"/>
        </w:rPr>
      </w:pPr>
    </w:p>
    <w:p w:rsidR="002B2151" w:rsidRPr="002B2151" w:rsidRDefault="002B2151" w:rsidP="002B215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B2151">
        <w:rPr>
          <w:b/>
          <w:sz w:val="28"/>
          <w:szCs w:val="28"/>
        </w:rPr>
        <w:t>Quorum established</w:t>
      </w:r>
    </w:p>
    <w:p w:rsidR="0039550A" w:rsidRPr="00D937C6" w:rsidRDefault="0039550A" w:rsidP="00197BFB">
      <w:pPr>
        <w:spacing w:after="0" w:line="240" w:lineRule="auto"/>
        <w:rPr>
          <w:b/>
          <w:szCs w:val="24"/>
        </w:rPr>
      </w:pPr>
    </w:p>
    <w:p w:rsidR="00197BFB" w:rsidRPr="002B2151" w:rsidRDefault="00197BFB" w:rsidP="002B215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39550A">
        <w:rPr>
          <w:b/>
          <w:sz w:val="28"/>
          <w:szCs w:val="28"/>
        </w:rPr>
        <w:t>Adoption of the minutes of January Meeting</w:t>
      </w:r>
    </w:p>
    <w:p w:rsidR="00197BFB" w:rsidRDefault="00197BFB" w:rsidP="00197BFB">
      <w:pPr>
        <w:spacing w:after="0" w:line="240" w:lineRule="auto"/>
        <w:ind w:left="360"/>
        <w:rPr>
          <w:b/>
          <w:szCs w:val="24"/>
        </w:rPr>
      </w:pPr>
    </w:p>
    <w:p w:rsidR="00197BFB" w:rsidRPr="0039550A" w:rsidRDefault="0039550A" w:rsidP="00197BF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1D5346" w:rsidRDefault="001D5346" w:rsidP="001D5346">
      <w:pPr>
        <w:spacing w:after="0" w:line="240" w:lineRule="auto"/>
        <w:rPr>
          <w:szCs w:val="24"/>
        </w:rPr>
      </w:pPr>
    </w:p>
    <w:p w:rsidR="001D5346" w:rsidRDefault="001D5346" w:rsidP="001D5346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>
        <w:rPr>
          <w:szCs w:val="24"/>
        </w:rPr>
        <w:t>The four areas of focus for the commission were adopted; each commissioner was asked to sign up for a subcommittee within an area of focus</w:t>
      </w:r>
    </w:p>
    <w:p w:rsidR="0039550A" w:rsidRPr="0039550A" w:rsidRDefault="0039550A" w:rsidP="0039550A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>
        <w:rPr>
          <w:szCs w:val="24"/>
        </w:rPr>
        <w:t>Nicole Porter created</w:t>
      </w:r>
      <w:r w:rsidRPr="0039550A">
        <w:rPr>
          <w:szCs w:val="24"/>
        </w:rPr>
        <w:t xml:space="preserve"> and circulate</w:t>
      </w:r>
      <w:r>
        <w:rPr>
          <w:szCs w:val="24"/>
        </w:rPr>
        <w:t>d a</w:t>
      </w:r>
      <w:r w:rsidRPr="0039550A">
        <w:rPr>
          <w:szCs w:val="24"/>
        </w:rPr>
        <w:t xml:space="preserve"> draft letter to Mayor</w:t>
      </w:r>
    </w:p>
    <w:p w:rsidR="0039550A" w:rsidRDefault="0039550A" w:rsidP="0039550A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Tanisha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Murden</w:t>
      </w:r>
      <w:proofErr w:type="spellEnd"/>
      <w:r>
        <w:rPr>
          <w:szCs w:val="24"/>
        </w:rPr>
        <w:t xml:space="preserve"> </w:t>
      </w:r>
      <w:r w:rsidRPr="0039550A">
        <w:rPr>
          <w:szCs w:val="24"/>
        </w:rPr>
        <w:t>investigate</w:t>
      </w:r>
      <w:r>
        <w:rPr>
          <w:szCs w:val="24"/>
        </w:rPr>
        <w:t>d</w:t>
      </w:r>
      <w:r w:rsidRPr="0039550A">
        <w:rPr>
          <w:szCs w:val="24"/>
        </w:rPr>
        <w:t xml:space="preserve"> the providers on MORCA’s Resource List, and report</w:t>
      </w:r>
      <w:r>
        <w:rPr>
          <w:szCs w:val="24"/>
        </w:rPr>
        <w:t>ed</w:t>
      </w:r>
      <w:r w:rsidRPr="0039550A">
        <w:rPr>
          <w:szCs w:val="24"/>
        </w:rPr>
        <w:t xml:space="preserve"> to the Commission</w:t>
      </w:r>
    </w:p>
    <w:p w:rsidR="00197BFB" w:rsidRDefault="00197BFB" w:rsidP="00197BFB">
      <w:pPr>
        <w:spacing w:after="0" w:line="240" w:lineRule="auto"/>
        <w:rPr>
          <w:szCs w:val="24"/>
        </w:rPr>
      </w:pPr>
      <w:r>
        <w:rPr>
          <w:szCs w:val="24"/>
        </w:rPr>
        <w:t xml:space="preserve">      </w:t>
      </w:r>
    </w:p>
    <w:p w:rsidR="00197BFB" w:rsidRDefault="00197BFB" w:rsidP="00197BFB">
      <w:pPr>
        <w:spacing w:after="0" w:line="240" w:lineRule="auto"/>
        <w:rPr>
          <w:szCs w:val="24"/>
        </w:rPr>
      </w:pPr>
    </w:p>
    <w:p w:rsidR="00197BFB" w:rsidRPr="0039550A" w:rsidRDefault="00197BFB" w:rsidP="00197BF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39550A">
        <w:rPr>
          <w:b/>
          <w:sz w:val="28"/>
          <w:szCs w:val="28"/>
        </w:rPr>
        <w:t>New Business</w:t>
      </w:r>
    </w:p>
    <w:p w:rsidR="00197BFB" w:rsidRDefault="00197BFB" w:rsidP="00197BFB">
      <w:pPr>
        <w:pStyle w:val="ListParagraph"/>
        <w:spacing w:after="0" w:line="240" w:lineRule="auto"/>
        <w:ind w:left="1080"/>
        <w:rPr>
          <w:b/>
          <w:szCs w:val="24"/>
        </w:rPr>
      </w:pPr>
    </w:p>
    <w:p w:rsidR="00CB157C" w:rsidRDefault="0039550A" w:rsidP="0039550A">
      <w:pPr>
        <w:pStyle w:val="ListParagraph"/>
        <w:numPr>
          <w:ilvl w:val="0"/>
          <w:numId w:val="4"/>
        </w:numPr>
        <w:spacing w:after="0" w:line="240" w:lineRule="auto"/>
        <w:rPr>
          <w:b/>
          <w:szCs w:val="24"/>
        </w:rPr>
      </w:pPr>
      <w:r w:rsidRPr="0039550A">
        <w:rPr>
          <w:b/>
          <w:szCs w:val="24"/>
        </w:rPr>
        <w:t>DOC Portal of Entry</w:t>
      </w:r>
    </w:p>
    <w:p w:rsidR="0039550A" w:rsidRPr="0039550A" w:rsidRDefault="0039550A" w:rsidP="0039550A">
      <w:pPr>
        <w:pStyle w:val="ListParagraph"/>
        <w:spacing w:after="0" w:line="240" w:lineRule="auto"/>
        <w:ind w:left="1800"/>
        <w:rPr>
          <w:b/>
          <w:szCs w:val="24"/>
        </w:rPr>
      </w:pPr>
    </w:p>
    <w:p w:rsidR="0039550A" w:rsidRDefault="0039550A" w:rsidP="0039550A">
      <w:pPr>
        <w:spacing w:after="0" w:line="240" w:lineRule="auto"/>
        <w:ind w:left="1800"/>
        <w:rPr>
          <w:szCs w:val="24"/>
        </w:rPr>
      </w:pPr>
      <w:r>
        <w:rPr>
          <w:szCs w:val="24"/>
        </w:rPr>
        <w:t>Shae Harris and Bryan Ferguson conducted a presentation outlining the vision for the DOC Portal of Entry</w:t>
      </w:r>
      <w:r w:rsidR="00E910F9">
        <w:rPr>
          <w:szCs w:val="24"/>
        </w:rPr>
        <w:t xml:space="preserve"> (POE)</w:t>
      </w:r>
      <w:r>
        <w:rPr>
          <w:szCs w:val="24"/>
        </w:rPr>
        <w:t>. The main points of the presentation were:</w:t>
      </w:r>
    </w:p>
    <w:p w:rsidR="0039550A" w:rsidRDefault="0039550A" w:rsidP="0039550A">
      <w:pPr>
        <w:spacing w:after="0" w:line="240" w:lineRule="auto"/>
        <w:ind w:left="1800"/>
        <w:rPr>
          <w:szCs w:val="24"/>
        </w:rPr>
      </w:pPr>
    </w:p>
    <w:p w:rsidR="0039550A" w:rsidRDefault="0039550A" w:rsidP="0039550A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The creation of a Returning Citizens “One Stop Center”</w:t>
      </w:r>
      <w:r w:rsidR="00E910F9">
        <w:rPr>
          <w:szCs w:val="24"/>
        </w:rPr>
        <w:t xml:space="preserve"> that will facilitate post-release and wraparound services.</w:t>
      </w:r>
    </w:p>
    <w:p w:rsidR="00E910F9" w:rsidRDefault="00E910F9" w:rsidP="0039550A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>Multiple government and community-based organizations will be based on-site, to include DOH, DHS, DBH, DOES and DMV.</w:t>
      </w:r>
    </w:p>
    <w:p w:rsidR="00E910F9" w:rsidRDefault="00E910F9" w:rsidP="0039550A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DOC’s Offender Management System will be accessible in order to guarantee continuity of services and case management.</w:t>
      </w:r>
    </w:p>
    <w:p w:rsidR="00E910F9" w:rsidRDefault="00E910F9" w:rsidP="0039550A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2.3 mill</w:t>
      </w:r>
      <w:r w:rsidR="001A3014">
        <w:rPr>
          <w:szCs w:val="24"/>
        </w:rPr>
        <w:t xml:space="preserve">ion </w:t>
      </w:r>
      <w:proofErr w:type="gramStart"/>
      <w:r>
        <w:rPr>
          <w:szCs w:val="24"/>
        </w:rPr>
        <w:t>allocated</w:t>
      </w:r>
      <w:proofErr w:type="gramEnd"/>
      <w:r>
        <w:rPr>
          <w:szCs w:val="24"/>
        </w:rPr>
        <w:t xml:space="preserve"> for POE.</w:t>
      </w:r>
    </w:p>
    <w:p w:rsidR="00E910F9" w:rsidRDefault="00E910F9" w:rsidP="0039550A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Target date for availability of funds (Oct 1, 2017)</w:t>
      </w:r>
      <w:r w:rsidR="001A3014">
        <w:rPr>
          <w:szCs w:val="24"/>
        </w:rPr>
        <w:t>.</w:t>
      </w:r>
    </w:p>
    <w:p w:rsidR="00E910F9" w:rsidRDefault="00E910F9" w:rsidP="0039550A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POE development process will be opened for community involvement.</w:t>
      </w:r>
    </w:p>
    <w:p w:rsidR="002B2151" w:rsidRDefault="002B2151" w:rsidP="0039550A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 xml:space="preserve">Motion made and passed </w:t>
      </w:r>
      <w:r w:rsidR="001A3014">
        <w:rPr>
          <w:szCs w:val="24"/>
        </w:rPr>
        <w:t>to support the concept and creation of the POE.</w:t>
      </w:r>
    </w:p>
    <w:p w:rsidR="001A3014" w:rsidRDefault="001A3014" w:rsidP="001A3014">
      <w:pPr>
        <w:spacing w:after="0" w:line="240" w:lineRule="auto"/>
        <w:rPr>
          <w:szCs w:val="24"/>
        </w:rPr>
      </w:pPr>
    </w:p>
    <w:p w:rsidR="001A3014" w:rsidRDefault="001A3014" w:rsidP="001A3014">
      <w:pPr>
        <w:pStyle w:val="ListParagraph"/>
        <w:numPr>
          <w:ilvl w:val="0"/>
          <w:numId w:val="4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Subcommittee Designations</w:t>
      </w:r>
    </w:p>
    <w:p w:rsidR="001A3014" w:rsidRDefault="001A3014" w:rsidP="001A3014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Motion made and passed requiring each commission member to sign up for a subcommittee by May 12, 2017</w:t>
      </w:r>
    </w:p>
    <w:p w:rsidR="001A3014" w:rsidRDefault="001A3014" w:rsidP="001A3014">
      <w:pPr>
        <w:spacing w:after="0" w:line="240" w:lineRule="auto"/>
        <w:rPr>
          <w:szCs w:val="24"/>
        </w:rPr>
      </w:pPr>
    </w:p>
    <w:p w:rsidR="001A3014" w:rsidRDefault="001A3014" w:rsidP="001A30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A3014">
        <w:rPr>
          <w:b/>
          <w:sz w:val="28"/>
          <w:szCs w:val="28"/>
        </w:rPr>
        <w:t>Adjournment</w:t>
      </w:r>
    </w:p>
    <w:p w:rsidR="001A3014" w:rsidRDefault="001A3014" w:rsidP="001A3014">
      <w:pPr>
        <w:pStyle w:val="ListParagraph"/>
        <w:spacing w:after="0" w:line="240" w:lineRule="auto"/>
        <w:ind w:left="1080"/>
        <w:rPr>
          <w:b/>
          <w:szCs w:val="24"/>
        </w:rPr>
      </w:pPr>
    </w:p>
    <w:p w:rsidR="001A3014" w:rsidRPr="001A3014" w:rsidRDefault="001A3014" w:rsidP="001A3014">
      <w:pPr>
        <w:pStyle w:val="ListParagraph"/>
        <w:numPr>
          <w:ilvl w:val="0"/>
          <w:numId w:val="14"/>
        </w:numPr>
        <w:spacing w:after="0" w:line="240" w:lineRule="auto"/>
        <w:rPr>
          <w:szCs w:val="24"/>
        </w:rPr>
      </w:pPr>
      <w:r>
        <w:rPr>
          <w:szCs w:val="24"/>
        </w:rPr>
        <w:t>Motion made and passed to adjourn the commission meeting at 7:59 PM</w:t>
      </w:r>
    </w:p>
    <w:p w:rsidR="002B2151" w:rsidRDefault="002B2151" w:rsidP="002B2151">
      <w:pPr>
        <w:pStyle w:val="ListParagraph"/>
        <w:spacing w:after="0" w:line="240" w:lineRule="auto"/>
        <w:ind w:left="2520"/>
        <w:rPr>
          <w:szCs w:val="24"/>
        </w:rPr>
      </w:pPr>
    </w:p>
    <w:p w:rsidR="002B2151" w:rsidRDefault="002B2151" w:rsidP="002B2151">
      <w:pPr>
        <w:spacing w:after="0" w:line="240" w:lineRule="auto"/>
        <w:ind w:left="720"/>
        <w:rPr>
          <w:szCs w:val="24"/>
        </w:rPr>
      </w:pPr>
    </w:p>
    <w:p w:rsidR="002B2151" w:rsidRPr="002B2151" w:rsidRDefault="002B2151" w:rsidP="002B2151">
      <w:pPr>
        <w:pStyle w:val="ListParagraph"/>
        <w:spacing w:after="0" w:line="240" w:lineRule="auto"/>
        <w:ind w:left="2520"/>
        <w:rPr>
          <w:szCs w:val="24"/>
        </w:rPr>
      </w:pPr>
    </w:p>
    <w:p w:rsidR="002B2151" w:rsidRDefault="002B2151" w:rsidP="002B2151">
      <w:pPr>
        <w:pStyle w:val="ListParagraph"/>
        <w:spacing w:after="0" w:line="240" w:lineRule="auto"/>
        <w:ind w:left="2520"/>
        <w:rPr>
          <w:szCs w:val="24"/>
        </w:rPr>
      </w:pPr>
    </w:p>
    <w:p w:rsidR="002B2151" w:rsidRPr="002B2151" w:rsidRDefault="002B2151" w:rsidP="002B2151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:rsidR="00E910F9" w:rsidRDefault="00E910F9" w:rsidP="00E910F9">
      <w:pPr>
        <w:pStyle w:val="ListParagraph"/>
        <w:spacing w:after="0" w:line="240" w:lineRule="auto"/>
        <w:ind w:left="2520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E910F9" w:rsidRDefault="00E910F9" w:rsidP="00E910F9">
      <w:pPr>
        <w:spacing w:after="0" w:line="240" w:lineRule="auto"/>
        <w:rPr>
          <w:szCs w:val="24"/>
        </w:rPr>
      </w:pPr>
    </w:p>
    <w:p w:rsidR="0029444F" w:rsidRPr="0029444F" w:rsidRDefault="0029444F" w:rsidP="0029444F">
      <w:pPr>
        <w:spacing w:line="480" w:lineRule="auto"/>
        <w:jc w:val="both"/>
        <w:rPr>
          <w:szCs w:val="24"/>
        </w:rPr>
      </w:pPr>
    </w:p>
    <w:sectPr w:rsidR="0029444F" w:rsidRPr="0029444F" w:rsidSect="008E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A1"/>
    <w:multiLevelType w:val="hybridMultilevel"/>
    <w:tmpl w:val="8066662E"/>
    <w:lvl w:ilvl="0" w:tplc="45F2B8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40F8A"/>
    <w:multiLevelType w:val="hybridMultilevel"/>
    <w:tmpl w:val="CB7A9FE0"/>
    <w:lvl w:ilvl="0" w:tplc="082E4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E0B05"/>
    <w:multiLevelType w:val="hybridMultilevel"/>
    <w:tmpl w:val="484266E2"/>
    <w:lvl w:ilvl="0" w:tplc="324E4AD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8F6559C"/>
    <w:multiLevelType w:val="hybridMultilevel"/>
    <w:tmpl w:val="84AAF4F0"/>
    <w:lvl w:ilvl="0" w:tplc="77346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10499E"/>
    <w:multiLevelType w:val="hybridMultilevel"/>
    <w:tmpl w:val="61C09B0A"/>
    <w:lvl w:ilvl="0" w:tplc="ABC2D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9E08A5"/>
    <w:multiLevelType w:val="hybridMultilevel"/>
    <w:tmpl w:val="1296888A"/>
    <w:lvl w:ilvl="0" w:tplc="2CCA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8382D"/>
    <w:multiLevelType w:val="hybridMultilevel"/>
    <w:tmpl w:val="865CDA6A"/>
    <w:lvl w:ilvl="0" w:tplc="B8367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CC1800"/>
    <w:multiLevelType w:val="hybridMultilevel"/>
    <w:tmpl w:val="75E664FC"/>
    <w:lvl w:ilvl="0" w:tplc="F942E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4A1862"/>
    <w:multiLevelType w:val="hybridMultilevel"/>
    <w:tmpl w:val="4C3AC7E4"/>
    <w:lvl w:ilvl="0" w:tplc="D932D6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1FD1528"/>
    <w:multiLevelType w:val="hybridMultilevel"/>
    <w:tmpl w:val="798ECCA6"/>
    <w:lvl w:ilvl="0" w:tplc="84460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C01A65"/>
    <w:multiLevelType w:val="hybridMultilevel"/>
    <w:tmpl w:val="7EAE7F88"/>
    <w:lvl w:ilvl="0" w:tplc="648814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560260"/>
    <w:multiLevelType w:val="hybridMultilevel"/>
    <w:tmpl w:val="04A223B4"/>
    <w:lvl w:ilvl="0" w:tplc="07187E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8A1469B"/>
    <w:multiLevelType w:val="hybridMultilevel"/>
    <w:tmpl w:val="B616F8E4"/>
    <w:lvl w:ilvl="0" w:tplc="92A43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3708E2"/>
    <w:multiLevelType w:val="hybridMultilevel"/>
    <w:tmpl w:val="326A8478"/>
    <w:lvl w:ilvl="0" w:tplc="55587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59"/>
    <w:rsid w:val="00197BFB"/>
    <w:rsid w:val="001A3014"/>
    <w:rsid w:val="001D5346"/>
    <w:rsid w:val="0029444F"/>
    <w:rsid w:val="002B2151"/>
    <w:rsid w:val="002F68CF"/>
    <w:rsid w:val="00356C75"/>
    <w:rsid w:val="0039550A"/>
    <w:rsid w:val="0047111D"/>
    <w:rsid w:val="00493177"/>
    <w:rsid w:val="004F2E6F"/>
    <w:rsid w:val="00703E59"/>
    <w:rsid w:val="008E6CFC"/>
    <w:rsid w:val="00994334"/>
    <w:rsid w:val="00CB157C"/>
    <w:rsid w:val="00D937C6"/>
    <w:rsid w:val="00E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Keith (DOES)</dc:creator>
  <cp:lastModifiedBy>ServUS</cp:lastModifiedBy>
  <cp:revision>2</cp:revision>
  <cp:lastPrinted>2017-03-09T22:07:00Z</cp:lastPrinted>
  <dcterms:created xsi:type="dcterms:W3CDTF">2017-05-08T14:34:00Z</dcterms:created>
  <dcterms:modified xsi:type="dcterms:W3CDTF">2017-05-08T14:34:00Z</dcterms:modified>
</cp:coreProperties>
</file>